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1D87" w14:textId="77777777" w:rsidR="00063637" w:rsidRDefault="00063637" w:rsidP="00063637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  <w:r w:rsidRPr="008810FB">
        <w:rPr>
          <w:rFonts w:ascii="Times New Roman" w:hAnsi="Times New Roman" w:cs="Times New Roman"/>
          <w:b/>
        </w:rPr>
        <w:t>Informacja Wójta Gminy Raków</w:t>
      </w:r>
    </w:p>
    <w:p w14:paraId="62579CAE" w14:textId="77777777" w:rsidR="008810FB" w:rsidRPr="008810FB" w:rsidRDefault="008810FB" w:rsidP="00063637">
      <w:pPr>
        <w:pStyle w:val="Akapitzlis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22BAD7" w14:textId="3061832D" w:rsidR="00063637" w:rsidRDefault="00063637" w:rsidP="007C210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810FB">
        <w:rPr>
          <w:rFonts w:ascii="Times New Roman" w:hAnsi="Times New Roman" w:cs="Times New Roman"/>
        </w:rPr>
        <w:t xml:space="preserve">o </w:t>
      </w:r>
      <w:r w:rsidR="00600475">
        <w:rPr>
          <w:rFonts w:ascii="Times New Roman" w:hAnsi="Times New Roman" w:cs="Times New Roman"/>
        </w:rPr>
        <w:t xml:space="preserve">nierozstrzygnięciu naboru na wolne stanowisko urzędnicze – </w:t>
      </w:r>
      <w:r w:rsidR="003C3D6A">
        <w:rPr>
          <w:rFonts w:ascii="Times New Roman" w:hAnsi="Times New Roman" w:cs="Times New Roman"/>
        </w:rPr>
        <w:t>pod</w:t>
      </w:r>
      <w:r w:rsidR="00600475">
        <w:rPr>
          <w:rFonts w:ascii="Times New Roman" w:hAnsi="Times New Roman" w:cs="Times New Roman"/>
        </w:rPr>
        <w:t xml:space="preserve">inspektora ds. dróg i działalności OSP (K/M) </w:t>
      </w:r>
      <w:r w:rsidR="00867B24">
        <w:rPr>
          <w:rFonts w:ascii="Times New Roman" w:hAnsi="Times New Roman" w:cs="Times New Roman"/>
        </w:rPr>
        <w:t>w Referacie Inwestycji, Gospodarki Przestrzennej i Mienia Komunalnego</w:t>
      </w:r>
      <w:r w:rsidR="007C2107">
        <w:rPr>
          <w:rFonts w:ascii="Times New Roman" w:hAnsi="Times New Roman" w:cs="Times New Roman"/>
        </w:rPr>
        <w:t xml:space="preserve"> </w:t>
      </w:r>
      <w:r w:rsidR="008810FB">
        <w:rPr>
          <w:rFonts w:ascii="Times New Roman" w:hAnsi="Times New Roman" w:cs="Times New Roman"/>
        </w:rPr>
        <w:t>w</w:t>
      </w:r>
      <w:r w:rsidR="00867B24">
        <w:rPr>
          <w:rFonts w:ascii="Times New Roman" w:hAnsi="Times New Roman" w:cs="Times New Roman"/>
        </w:rPr>
        <w:t xml:space="preserve"> Urzędzie Gminy w</w:t>
      </w:r>
      <w:r w:rsidR="008810FB">
        <w:rPr>
          <w:rFonts w:ascii="Times New Roman" w:hAnsi="Times New Roman" w:cs="Times New Roman"/>
        </w:rPr>
        <w:t xml:space="preserve"> </w:t>
      </w:r>
      <w:r w:rsidRPr="008810FB">
        <w:rPr>
          <w:rFonts w:ascii="Times New Roman" w:hAnsi="Times New Roman" w:cs="Times New Roman"/>
        </w:rPr>
        <w:t>Rakowie.</w:t>
      </w:r>
    </w:p>
    <w:p w14:paraId="0D66BF12" w14:textId="77777777" w:rsidR="00BC46BF" w:rsidRPr="008810FB" w:rsidRDefault="00BC46BF" w:rsidP="007C210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9BCDDC5" w14:textId="44C3E214" w:rsidR="00063637" w:rsidRDefault="00063637" w:rsidP="007C2107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r w:rsidRPr="008810FB">
        <w:rPr>
          <w:rFonts w:ascii="Times New Roman" w:hAnsi="Times New Roman" w:cs="Times New Roman"/>
        </w:rPr>
        <w:t xml:space="preserve">Wójt Gminy Raków informuje, że w wyniku </w:t>
      </w:r>
      <w:r w:rsidR="00600475">
        <w:rPr>
          <w:rFonts w:ascii="Times New Roman" w:hAnsi="Times New Roman" w:cs="Times New Roman"/>
        </w:rPr>
        <w:t>ogłoszonego</w:t>
      </w:r>
      <w:r w:rsidRPr="008810FB">
        <w:rPr>
          <w:rFonts w:ascii="Times New Roman" w:hAnsi="Times New Roman" w:cs="Times New Roman"/>
        </w:rPr>
        <w:t xml:space="preserve"> naboru na</w:t>
      </w:r>
      <w:r w:rsidR="00600475">
        <w:rPr>
          <w:rFonts w:ascii="Times New Roman" w:hAnsi="Times New Roman" w:cs="Times New Roman"/>
        </w:rPr>
        <w:t xml:space="preserve"> wolne</w:t>
      </w:r>
      <w:r w:rsidRPr="008810FB">
        <w:rPr>
          <w:rFonts w:ascii="Times New Roman" w:hAnsi="Times New Roman" w:cs="Times New Roman"/>
        </w:rPr>
        <w:t xml:space="preserve"> stanowisko</w:t>
      </w:r>
      <w:r w:rsidR="00600475">
        <w:rPr>
          <w:rFonts w:ascii="Times New Roman" w:hAnsi="Times New Roman" w:cs="Times New Roman"/>
        </w:rPr>
        <w:t xml:space="preserve"> </w:t>
      </w:r>
      <w:proofErr w:type="gramStart"/>
      <w:r w:rsidR="00600475">
        <w:rPr>
          <w:rFonts w:ascii="Times New Roman" w:hAnsi="Times New Roman" w:cs="Times New Roman"/>
        </w:rPr>
        <w:t xml:space="preserve">urzędnicze </w:t>
      </w:r>
      <w:r w:rsidRPr="008810FB">
        <w:rPr>
          <w:rFonts w:ascii="Times New Roman" w:hAnsi="Times New Roman" w:cs="Times New Roman"/>
        </w:rPr>
        <w:t xml:space="preserve"> </w:t>
      </w:r>
      <w:r w:rsidR="003C3D6A">
        <w:rPr>
          <w:rFonts w:ascii="Times New Roman" w:hAnsi="Times New Roman" w:cs="Times New Roman"/>
        </w:rPr>
        <w:t>pod</w:t>
      </w:r>
      <w:r w:rsidR="007C2107">
        <w:rPr>
          <w:rFonts w:ascii="Times New Roman" w:hAnsi="Times New Roman" w:cs="Times New Roman"/>
        </w:rPr>
        <w:t>inspektora</w:t>
      </w:r>
      <w:proofErr w:type="gramEnd"/>
      <w:r w:rsidR="00600475">
        <w:rPr>
          <w:rFonts w:ascii="Times New Roman" w:hAnsi="Times New Roman" w:cs="Times New Roman"/>
        </w:rPr>
        <w:t xml:space="preserve"> ds. dróg i działalności OSP (K/M)</w:t>
      </w:r>
      <w:r w:rsidR="00867B24" w:rsidRPr="00867B24">
        <w:t xml:space="preserve"> </w:t>
      </w:r>
      <w:r w:rsidR="00867B24" w:rsidRPr="00867B24">
        <w:rPr>
          <w:rFonts w:ascii="Times New Roman" w:hAnsi="Times New Roman" w:cs="Times New Roman"/>
        </w:rPr>
        <w:t>w Referacie Inwestycji, Gospodarki Przestrzennej i Mienia Komunalnego</w:t>
      </w:r>
      <w:r w:rsidR="007C2107">
        <w:rPr>
          <w:rFonts w:ascii="Times New Roman" w:hAnsi="Times New Roman" w:cs="Times New Roman"/>
        </w:rPr>
        <w:t xml:space="preserve"> w Urzędzie Gminy </w:t>
      </w:r>
      <w:r w:rsidR="00600475">
        <w:rPr>
          <w:rFonts w:ascii="Times New Roman" w:hAnsi="Times New Roman" w:cs="Times New Roman"/>
        </w:rPr>
        <w:t xml:space="preserve">w Rakowie, nie wyłoniono żadnego kandydata. </w:t>
      </w:r>
    </w:p>
    <w:p w14:paraId="1D94AC4E" w14:textId="77777777" w:rsidR="00600475" w:rsidRDefault="00600475" w:rsidP="006004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2E8BA" w14:textId="77777777" w:rsidR="00600475" w:rsidRPr="00600475" w:rsidRDefault="00600475" w:rsidP="00600475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Uzasadnienie  nierozstrzygnięcia</w:t>
      </w:r>
      <w:proofErr w:type="gramEnd"/>
      <w:r>
        <w:rPr>
          <w:rFonts w:ascii="Times New Roman" w:hAnsi="Times New Roman" w:cs="Times New Roman"/>
        </w:rPr>
        <w:t xml:space="preserve"> naboru: brak ofert.</w:t>
      </w:r>
    </w:p>
    <w:p w14:paraId="63C710D8" w14:textId="77777777" w:rsidR="008810FB" w:rsidRPr="008810FB" w:rsidRDefault="008810FB" w:rsidP="00C178C5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6DE1040" w14:textId="77777777" w:rsidR="00063637" w:rsidRPr="008810FB" w:rsidRDefault="00063637" w:rsidP="00063637">
      <w:pPr>
        <w:pStyle w:val="Zawartotabeli"/>
        <w:spacing w:line="252" w:lineRule="auto"/>
        <w:ind w:left="1080"/>
        <w:jc w:val="both"/>
        <w:rPr>
          <w:rFonts w:cs="Times New Roman"/>
        </w:rPr>
      </w:pPr>
    </w:p>
    <w:p w14:paraId="702242A9" w14:textId="77777777" w:rsidR="0011170A" w:rsidRPr="008810FB" w:rsidRDefault="00BC46BF" w:rsidP="00BC46BF">
      <w:pPr>
        <w:pStyle w:val="Zawartotabeli"/>
        <w:spacing w:line="252" w:lineRule="auto"/>
        <w:ind w:left="4620" w:firstLine="336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11170A" w:rsidRPr="008810FB">
        <w:rPr>
          <w:rFonts w:cs="Times New Roman"/>
        </w:rPr>
        <w:t>Wójt Gminy Raków</w:t>
      </w:r>
    </w:p>
    <w:p w14:paraId="6D643E4F" w14:textId="77777777" w:rsidR="0011170A" w:rsidRPr="008810FB" w:rsidRDefault="00BC46BF" w:rsidP="00BC46BF">
      <w:pPr>
        <w:pStyle w:val="Zawartotabeli"/>
        <w:spacing w:line="252" w:lineRule="auto"/>
        <w:ind w:left="4284" w:firstLine="672"/>
        <w:jc w:val="both"/>
        <w:rPr>
          <w:rFonts w:cs="Times New Roman"/>
        </w:rPr>
      </w:pPr>
      <w:r>
        <w:rPr>
          <w:rFonts w:cs="Times New Roman"/>
        </w:rPr>
        <w:t>mgr inż. Damian Szpak</w:t>
      </w:r>
    </w:p>
    <w:p w14:paraId="39B752B6" w14:textId="77777777" w:rsidR="00063637" w:rsidRDefault="00063637" w:rsidP="00063637">
      <w:pPr>
        <w:pStyle w:val="Zawartotabeli"/>
        <w:spacing w:line="252" w:lineRule="auto"/>
        <w:ind w:left="1080"/>
        <w:jc w:val="both"/>
      </w:pPr>
    </w:p>
    <w:p w14:paraId="48ECED41" w14:textId="77777777" w:rsidR="0037302D" w:rsidRDefault="0037302D"/>
    <w:sectPr w:rsidR="003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A64"/>
    <w:multiLevelType w:val="hybridMultilevel"/>
    <w:tmpl w:val="407A0690"/>
    <w:lvl w:ilvl="0" w:tplc="E10E609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48425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37"/>
    <w:rsid w:val="00063637"/>
    <w:rsid w:val="0011170A"/>
    <w:rsid w:val="0037302D"/>
    <w:rsid w:val="00384567"/>
    <w:rsid w:val="003C3D6A"/>
    <w:rsid w:val="003F405C"/>
    <w:rsid w:val="00600475"/>
    <w:rsid w:val="007C2107"/>
    <w:rsid w:val="008472BB"/>
    <w:rsid w:val="00867B24"/>
    <w:rsid w:val="00871047"/>
    <w:rsid w:val="008810FB"/>
    <w:rsid w:val="00991C24"/>
    <w:rsid w:val="00BC46BF"/>
    <w:rsid w:val="00C178C5"/>
    <w:rsid w:val="00D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E6F4"/>
  <w15:docId w15:val="{F30655BB-C863-4320-8E46-A925F88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637"/>
    <w:pPr>
      <w:spacing w:line="256" w:lineRule="auto"/>
      <w:ind w:left="720"/>
      <w:contextualSpacing/>
    </w:pPr>
  </w:style>
  <w:style w:type="paragraph" w:customStyle="1" w:styleId="Zawartotabeli">
    <w:name w:val="Zawartość tabeli"/>
    <w:basedOn w:val="Normalny"/>
    <w:rsid w:val="000636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2</cp:revision>
  <cp:lastPrinted>2026-05-12T08:25:00Z</cp:lastPrinted>
  <dcterms:created xsi:type="dcterms:W3CDTF">2026-05-12T08:30:00Z</dcterms:created>
  <dcterms:modified xsi:type="dcterms:W3CDTF">2026-05-12T08:30:00Z</dcterms:modified>
</cp:coreProperties>
</file>